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7D87" w:rsidTr="00797D87">
        <w:trPr>
          <w:trHeight w:hRule="exact" w:val="1728"/>
        </w:trPr>
        <w:tc>
          <w:tcPr>
            <w:tcW w:w="4675" w:type="dxa"/>
          </w:tcPr>
          <w:p w:rsidR="00797D87" w:rsidRDefault="00797D87">
            <w:r>
              <w:t>Linear graph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609087E" wp14:editId="2B9CFA24">
                  <wp:extent cx="865164" cy="85427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97D87" w:rsidRDefault="00797D87">
            <w:r>
              <w:t>Negative linear graph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D87" w:rsidTr="00797D87">
        <w:trPr>
          <w:trHeight w:hRule="exact" w:val="1728"/>
        </w:trPr>
        <w:tc>
          <w:tcPr>
            <w:tcW w:w="4675" w:type="dxa"/>
          </w:tcPr>
          <w:p w:rsidR="00797D87" w:rsidRDefault="00797D87">
            <w:r>
              <w:t>Quadratic graph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97D87" w:rsidRDefault="00797D87">
            <w:r>
              <w:t>Negative quadratic graph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D87" w:rsidTr="00797D87">
        <w:trPr>
          <w:trHeight w:hRule="exact" w:val="1728"/>
        </w:trPr>
        <w:tc>
          <w:tcPr>
            <w:tcW w:w="4675" w:type="dxa"/>
          </w:tcPr>
          <w:p w:rsidR="00797D87" w:rsidRDefault="00797D87">
            <w:r>
              <w:t>Cubic graph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97D87" w:rsidRDefault="00797D87">
            <w:r>
              <w:t>Negative cubic graph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D87" w:rsidTr="00797D87">
        <w:trPr>
          <w:trHeight w:hRule="exact" w:val="1728"/>
        </w:trPr>
        <w:tc>
          <w:tcPr>
            <w:tcW w:w="4675" w:type="dxa"/>
          </w:tcPr>
          <w:p w:rsidR="00797D87" w:rsidRDefault="00797D87">
            <w:r>
              <w:t>Quartic graph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97D87" w:rsidRDefault="00797D87">
            <w:r>
              <w:t>Negative quartic graph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D87" w:rsidTr="00797D87">
        <w:trPr>
          <w:trHeight w:hRule="exact" w:val="1728"/>
        </w:trPr>
        <w:tc>
          <w:tcPr>
            <w:tcW w:w="4675" w:type="dxa"/>
          </w:tcPr>
          <w:p w:rsidR="00797D87" w:rsidRDefault="00797D87">
            <w:proofErr w:type="spellStart"/>
            <w:r>
              <w:t>Quintic</w:t>
            </w:r>
            <w:proofErr w:type="spellEnd"/>
            <w:r>
              <w:t xml:space="preserve"> graph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97D87" w:rsidRDefault="00797D87">
            <w:r>
              <w:t xml:space="preserve">Negative </w:t>
            </w:r>
            <w:proofErr w:type="spellStart"/>
            <w:r>
              <w:t>quintic</w:t>
            </w:r>
            <w:proofErr w:type="spellEnd"/>
            <w:r>
              <w:t xml:space="preserve"> graph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D87" w:rsidTr="00797D87">
        <w:trPr>
          <w:trHeight w:hRule="exact" w:val="1728"/>
        </w:trPr>
        <w:tc>
          <w:tcPr>
            <w:tcW w:w="4675" w:type="dxa"/>
          </w:tcPr>
          <w:p w:rsidR="00797D87" w:rsidRDefault="00797D87">
            <w:r>
              <w:t>Root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97D87" w:rsidRDefault="00797D87">
            <w:r>
              <w:t>Factor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D87" w:rsidTr="00797D87">
        <w:trPr>
          <w:trHeight w:hRule="exact" w:val="1728"/>
        </w:trPr>
        <w:tc>
          <w:tcPr>
            <w:tcW w:w="4675" w:type="dxa"/>
          </w:tcPr>
          <w:p w:rsidR="00797D87" w:rsidRDefault="00797D87">
            <w:r>
              <w:t>Multiplicity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97D87" w:rsidRDefault="00797D87">
            <w:r>
              <w:t>Complex conjugate pair</w:t>
            </w:r>
          </w:p>
          <w:p w:rsidR="00797D87" w:rsidRDefault="00797D87">
            <w:r>
              <w:rPr>
                <w:noProof/>
              </w:rPr>
              <w:drawing>
                <wp:inline distT="0" distB="0" distL="0" distR="0" wp14:anchorId="3B7A4554" wp14:editId="5CC27ECE">
                  <wp:extent cx="865164" cy="854272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7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6DB" w:rsidRDefault="00AF56DB"/>
    <w:p w:rsidR="002232B5" w:rsidRDefault="002232B5">
      <w:proofErr w:type="spellStart"/>
      <w:proofErr w:type="gramStart"/>
      <w:r w:rsidRPr="002232B5">
        <w:rPr>
          <w:sz w:val="18"/>
          <w:szCs w:val="18"/>
        </w:rPr>
        <w:t>Note:A</w:t>
      </w:r>
      <w:proofErr w:type="spellEnd"/>
      <w:proofErr w:type="gramEnd"/>
      <w:r w:rsidRPr="002232B5">
        <w:rPr>
          <w:sz w:val="18"/>
          <w:szCs w:val="18"/>
        </w:rPr>
        <w:t xml:space="preserve"> polynomial is just made up of factors and/or a series to linear terms which are typically multiplied to make it ‘look’ hard</w:t>
      </w:r>
      <w:r>
        <w:rPr>
          <w:sz w:val="18"/>
          <w:szCs w:val="18"/>
        </w:rPr>
        <w:t>.</w:t>
      </w:r>
      <w:bookmarkStart w:id="0" w:name="_GoBack"/>
      <w:bookmarkEnd w:id="0"/>
    </w:p>
    <w:sectPr w:rsidR="002232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F9" w:rsidRDefault="00917DF9" w:rsidP="00797D87">
      <w:pPr>
        <w:spacing w:after="0" w:line="240" w:lineRule="auto"/>
      </w:pPr>
      <w:r>
        <w:separator/>
      </w:r>
    </w:p>
  </w:endnote>
  <w:endnote w:type="continuationSeparator" w:id="0">
    <w:p w:rsidR="00917DF9" w:rsidRDefault="00917DF9" w:rsidP="0079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F9" w:rsidRDefault="00917DF9" w:rsidP="00797D87">
      <w:pPr>
        <w:spacing w:after="0" w:line="240" w:lineRule="auto"/>
      </w:pPr>
      <w:r>
        <w:separator/>
      </w:r>
    </w:p>
  </w:footnote>
  <w:footnote w:type="continuationSeparator" w:id="0">
    <w:p w:rsidR="00917DF9" w:rsidRDefault="00917DF9" w:rsidP="0079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D87" w:rsidRDefault="00797D87">
    <w:pPr>
      <w:pStyle w:val="Header"/>
    </w:pPr>
    <w:r>
      <w:t>Algebra 2</w:t>
    </w:r>
    <w:r>
      <w:tab/>
    </w:r>
    <w:r>
      <w:tab/>
      <w:t>Mrs. Cole</w:t>
    </w:r>
  </w:p>
  <w:p w:rsidR="00797D87" w:rsidRDefault="00797D87">
    <w:pPr>
      <w:pStyle w:val="Header"/>
    </w:pPr>
    <w:r>
      <w:t>Graphing basics linear through quantic, and a few more important things….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87"/>
    <w:rsid w:val="002232B5"/>
    <w:rsid w:val="00797D87"/>
    <w:rsid w:val="00917DF9"/>
    <w:rsid w:val="00A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9F8E"/>
  <w15:chartTrackingRefBased/>
  <w15:docId w15:val="{66FB717E-5569-4366-828B-13CF3B7F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D87"/>
  </w:style>
  <w:style w:type="paragraph" w:styleId="Footer">
    <w:name w:val="footer"/>
    <w:basedOn w:val="Normal"/>
    <w:link w:val="FooterChar"/>
    <w:uiPriority w:val="99"/>
    <w:unhideWhenUsed/>
    <w:rsid w:val="0079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D87"/>
  </w:style>
  <w:style w:type="table" w:styleId="TableGrid">
    <w:name w:val="Table Grid"/>
    <w:basedOn w:val="TableNormal"/>
    <w:uiPriority w:val="39"/>
    <w:rsid w:val="0079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2020-11-01T17:26:00Z</dcterms:created>
  <dcterms:modified xsi:type="dcterms:W3CDTF">2020-11-01T17:44:00Z</dcterms:modified>
</cp:coreProperties>
</file>